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Pr="00B61409" w:rsidRDefault="0044095A" w:rsidP="0044095A">
      <w:pPr>
        <w:rPr>
          <w:lang w:val="en-US"/>
        </w:rPr>
      </w:pPr>
    </w:p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9F4C29">
        <w:rPr>
          <w:b/>
          <w:sz w:val="28"/>
          <w:szCs w:val="28"/>
        </w:rPr>
        <w:t>15</w:t>
      </w:r>
      <w:r>
        <w:rPr>
          <w:b/>
          <w:sz w:val="28"/>
          <w:szCs w:val="28"/>
          <w:lang w:val="en-US"/>
        </w:rPr>
        <w:t>.</w:t>
      </w:r>
      <w:r w:rsidR="003A0120">
        <w:rPr>
          <w:b/>
          <w:sz w:val="28"/>
          <w:szCs w:val="28"/>
        </w:rPr>
        <w:t>0</w:t>
      </w:r>
      <w:r w:rsidR="0008319B"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3A0120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B61409" w:rsidRDefault="00CB5454" w:rsidP="00A571FF">
            <w:pPr>
              <w:jc w:val="both"/>
              <w:rPr>
                <w:lang w:val="en-US"/>
              </w:rPr>
            </w:pPr>
            <w:proofErr w:type="spellStart"/>
            <w:r w:rsidRPr="00CB5454">
              <w:rPr>
                <w:lang w:val="en-US"/>
              </w:rPr>
              <w:t>Назначаване</w:t>
            </w:r>
            <w:proofErr w:type="spellEnd"/>
            <w:r w:rsidRPr="00CB5454">
              <w:rPr>
                <w:lang w:val="en-US"/>
              </w:rPr>
              <w:t xml:space="preserve"> </w:t>
            </w:r>
            <w:proofErr w:type="spellStart"/>
            <w:r w:rsidRPr="00CB5454">
              <w:rPr>
                <w:lang w:val="en-US"/>
              </w:rPr>
              <w:t>на</w:t>
            </w:r>
            <w:proofErr w:type="spellEnd"/>
            <w:r w:rsidRPr="00CB5454">
              <w:rPr>
                <w:lang w:val="en-US"/>
              </w:rPr>
              <w:t xml:space="preserve"> СИК №72900058 </w:t>
            </w:r>
            <w:proofErr w:type="spellStart"/>
            <w:r w:rsidRPr="00CB5454">
              <w:rPr>
                <w:lang w:val="en-US"/>
              </w:rPr>
              <w:t>за</w:t>
            </w:r>
            <w:proofErr w:type="spellEnd"/>
            <w:r w:rsidRPr="00CB5454">
              <w:rPr>
                <w:lang w:val="en-US"/>
              </w:rPr>
              <w:t xml:space="preserve"> </w:t>
            </w:r>
            <w:proofErr w:type="spellStart"/>
            <w:r w:rsidRPr="00CB5454">
              <w:rPr>
                <w:lang w:val="en-US"/>
              </w:rPr>
              <w:t>изборите</w:t>
            </w:r>
            <w:proofErr w:type="spellEnd"/>
            <w:r w:rsidRPr="00CB5454">
              <w:rPr>
                <w:lang w:val="en-US"/>
              </w:rPr>
              <w:t xml:space="preserve"> </w:t>
            </w:r>
            <w:proofErr w:type="spellStart"/>
            <w:r w:rsidRPr="00CB5454">
              <w:rPr>
                <w:lang w:val="en-US"/>
              </w:rPr>
              <w:t>на</w:t>
            </w:r>
            <w:proofErr w:type="spellEnd"/>
            <w:r w:rsidRPr="00CB5454">
              <w:rPr>
                <w:lang w:val="en-US"/>
              </w:rPr>
              <w:t xml:space="preserve"> </w:t>
            </w:r>
            <w:proofErr w:type="spellStart"/>
            <w:r w:rsidRPr="00CB5454">
              <w:rPr>
                <w:lang w:val="en-US"/>
              </w:rPr>
              <w:t>кмет</w:t>
            </w:r>
            <w:proofErr w:type="spellEnd"/>
            <w:r w:rsidRPr="00CB5454">
              <w:rPr>
                <w:lang w:val="en-US"/>
              </w:rPr>
              <w:t xml:space="preserve"> </w:t>
            </w:r>
            <w:proofErr w:type="spellStart"/>
            <w:r w:rsidRPr="00CB5454">
              <w:rPr>
                <w:lang w:val="en-US"/>
              </w:rPr>
              <w:t>на</w:t>
            </w:r>
            <w:proofErr w:type="spellEnd"/>
            <w:r w:rsidRPr="00CB5454">
              <w:rPr>
                <w:lang w:val="en-US"/>
              </w:rPr>
              <w:t xml:space="preserve"> </w:t>
            </w:r>
            <w:proofErr w:type="spellStart"/>
            <w:r w:rsidRPr="00CB5454">
              <w:rPr>
                <w:lang w:val="en-US"/>
              </w:rPr>
              <w:t>кметство</w:t>
            </w:r>
            <w:proofErr w:type="spellEnd"/>
            <w:r w:rsidRPr="00CB5454">
              <w:rPr>
                <w:lang w:val="en-US"/>
              </w:rPr>
              <w:t xml:space="preserve"> с. </w:t>
            </w:r>
            <w:proofErr w:type="spellStart"/>
            <w:r w:rsidRPr="00CB5454">
              <w:rPr>
                <w:lang w:val="en-US"/>
              </w:rPr>
              <w:t>Стоките</w:t>
            </w:r>
            <w:proofErr w:type="spellEnd"/>
            <w:r w:rsidRPr="00CB5454">
              <w:rPr>
                <w:lang w:val="en-US"/>
              </w:rPr>
              <w:t xml:space="preserve">, </w:t>
            </w:r>
            <w:proofErr w:type="spellStart"/>
            <w:r w:rsidRPr="00CB5454">
              <w:rPr>
                <w:lang w:val="en-US"/>
              </w:rPr>
              <w:t>община</w:t>
            </w:r>
            <w:proofErr w:type="spellEnd"/>
            <w:r w:rsidRPr="00CB5454">
              <w:rPr>
                <w:lang w:val="en-US"/>
              </w:rPr>
              <w:t xml:space="preserve"> </w:t>
            </w:r>
            <w:proofErr w:type="spellStart"/>
            <w:r w:rsidRPr="00CB5454">
              <w:rPr>
                <w:lang w:val="en-US"/>
              </w:rPr>
              <w:t>Севлиево</w:t>
            </w:r>
            <w:proofErr w:type="spellEnd"/>
            <w:r w:rsidRPr="00CB5454">
              <w:rPr>
                <w:lang w:val="en-US"/>
              </w:rPr>
              <w:t xml:space="preserve">, </w:t>
            </w:r>
            <w:proofErr w:type="spellStart"/>
            <w:r w:rsidRPr="00CB5454">
              <w:rPr>
                <w:lang w:val="en-US"/>
              </w:rPr>
              <w:t>насрочени</w:t>
            </w:r>
            <w:proofErr w:type="spellEnd"/>
            <w:r w:rsidRPr="00CB5454">
              <w:rPr>
                <w:lang w:val="en-US"/>
              </w:rPr>
              <w:t xml:space="preserve"> </w:t>
            </w:r>
            <w:proofErr w:type="spellStart"/>
            <w:r w:rsidRPr="00CB5454">
              <w:rPr>
                <w:lang w:val="en-US"/>
              </w:rPr>
              <w:t>за</w:t>
            </w:r>
            <w:proofErr w:type="spellEnd"/>
            <w:r w:rsidRPr="00CB5454">
              <w:rPr>
                <w:lang w:val="en-US"/>
              </w:rPr>
              <w:t xml:space="preserve"> 10 </w:t>
            </w:r>
            <w:proofErr w:type="spellStart"/>
            <w:r w:rsidRPr="00CB5454">
              <w:rPr>
                <w:lang w:val="en-US"/>
              </w:rPr>
              <w:t>март</w:t>
            </w:r>
            <w:proofErr w:type="spellEnd"/>
            <w:r w:rsidRPr="00CB5454">
              <w:rPr>
                <w:lang w:val="en-US"/>
              </w:rPr>
              <w:t xml:space="preserve"> 2024 г.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801E19" w:rsidP="008D6AF7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Николина</w:t>
            </w:r>
            <w:r w:rsidRPr="00801E19">
              <w:rPr>
                <w:lang w:eastAsia="en-US"/>
              </w:rPr>
              <w:t xml:space="preserve"> Николова-Генова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3A7C"/>
    <w:rsid w:val="00051943"/>
    <w:rsid w:val="00080AD7"/>
    <w:rsid w:val="0008319B"/>
    <w:rsid w:val="000C734B"/>
    <w:rsid w:val="000D10BB"/>
    <w:rsid w:val="00131FFF"/>
    <w:rsid w:val="00135CB0"/>
    <w:rsid w:val="001A42B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44AC6"/>
    <w:rsid w:val="0038580B"/>
    <w:rsid w:val="003A0120"/>
    <w:rsid w:val="003E6188"/>
    <w:rsid w:val="00414F1C"/>
    <w:rsid w:val="00436190"/>
    <w:rsid w:val="0044095A"/>
    <w:rsid w:val="00492C2C"/>
    <w:rsid w:val="0049546E"/>
    <w:rsid w:val="00495ABA"/>
    <w:rsid w:val="00516169"/>
    <w:rsid w:val="005660B3"/>
    <w:rsid w:val="00662DEB"/>
    <w:rsid w:val="00681CC7"/>
    <w:rsid w:val="00694E21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01E19"/>
    <w:rsid w:val="0084464E"/>
    <w:rsid w:val="008711A9"/>
    <w:rsid w:val="008B5D0C"/>
    <w:rsid w:val="008D6AF7"/>
    <w:rsid w:val="00903490"/>
    <w:rsid w:val="00924786"/>
    <w:rsid w:val="00940FF3"/>
    <w:rsid w:val="009E0EE9"/>
    <w:rsid w:val="009F2EE9"/>
    <w:rsid w:val="009F4C29"/>
    <w:rsid w:val="00A24C6D"/>
    <w:rsid w:val="00A571FF"/>
    <w:rsid w:val="00A73B67"/>
    <w:rsid w:val="00A82DC6"/>
    <w:rsid w:val="00A90703"/>
    <w:rsid w:val="00A979CF"/>
    <w:rsid w:val="00AB4A9D"/>
    <w:rsid w:val="00AB7BCC"/>
    <w:rsid w:val="00AE15F8"/>
    <w:rsid w:val="00B053A0"/>
    <w:rsid w:val="00B3736B"/>
    <w:rsid w:val="00B61409"/>
    <w:rsid w:val="00B635D3"/>
    <w:rsid w:val="00B836EA"/>
    <w:rsid w:val="00BC3C9C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B5454"/>
    <w:rsid w:val="00CD019B"/>
    <w:rsid w:val="00CD067B"/>
    <w:rsid w:val="00D06B0B"/>
    <w:rsid w:val="00D35D11"/>
    <w:rsid w:val="00D36B1E"/>
    <w:rsid w:val="00D64130"/>
    <w:rsid w:val="00D8012A"/>
    <w:rsid w:val="00D85AB7"/>
    <w:rsid w:val="00D93DFF"/>
    <w:rsid w:val="00DB727D"/>
    <w:rsid w:val="00DD6F40"/>
    <w:rsid w:val="00DE0E7F"/>
    <w:rsid w:val="00DF5E66"/>
    <w:rsid w:val="00E268A2"/>
    <w:rsid w:val="00E4510B"/>
    <w:rsid w:val="00E922DE"/>
    <w:rsid w:val="00EC2F4B"/>
    <w:rsid w:val="00ED26CA"/>
    <w:rsid w:val="00ED2D53"/>
    <w:rsid w:val="00ED3BC1"/>
    <w:rsid w:val="00F07142"/>
    <w:rsid w:val="00F12EAD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3</cp:revision>
  <cp:lastPrinted>2023-09-12T08:23:00Z</cp:lastPrinted>
  <dcterms:created xsi:type="dcterms:W3CDTF">2024-02-15T17:59:00Z</dcterms:created>
  <dcterms:modified xsi:type="dcterms:W3CDTF">2024-02-15T17:59:00Z</dcterms:modified>
</cp:coreProperties>
</file>